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CD" w:rsidRPr="009509CD" w:rsidRDefault="009509CD" w:rsidP="00711E45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790" w:rsidRDefault="007142A7" w:rsidP="007142A7">
      <w:pPr>
        <w:ind w:right="-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</w:t>
      </w:r>
      <w:r w:rsidRPr="007142A7">
        <w:rPr>
          <w:rFonts w:ascii="Times New Roman" w:hAnsi="Times New Roman"/>
          <w:sz w:val="28"/>
        </w:rPr>
        <w:t>ПРОЕКТ</w:t>
      </w:r>
    </w:p>
    <w:p w:rsidR="007142A7" w:rsidRPr="007142A7" w:rsidRDefault="007142A7" w:rsidP="007142A7">
      <w:pPr>
        <w:ind w:right="-709"/>
        <w:jc w:val="center"/>
        <w:rPr>
          <w:rFonts w:ascii="Times New Roman" w:hAnsi="Times New Roman"/>
          <w:sz w:val="28"/>
        </w:rPr>
      </w:pPr>
    </w:p>
    <w:p w:rsidR="00711E45" w:rsidRDefault="00711E45" w:rsidP="00711E45">
      <w:pPr>
        <w:tabs>
          <w:tab w:val="left" w:pos="8776"/>
        </w:tabs>
        <w:rPr>
          <w:rFonts w:ascii="Times New Roman" w:hAnsi="Times New Roman"/>
          <w:sz w:val="28"/>
          <w:szCs w:val="28"/>
        </w:rPr>
      </w:pPr>
      <w:r w:rsidRPr="00BE6FA6">
        <w:rPr>
          <w:rFonts w:ascii="Times New Roman" w:hAnsi="Times New Roman"/>
          <w:sz w:val="28"/>
          <w:szCs w:val="28"/>
        </w:rPr>
        <w:t xml:space="preserve">ПОСТАНОВЛЕНИЕ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E6FA6">
        <w:rPr>
          <w:rFonts w:ascii="Times New Roman" w:hAnsi="Times New Roman"/>
          <w:sz w:val="28"/>
          <w:szCs w:val="28"/>
        </w:rPr>
        <w:t>КАРАР</w:t>
      </w:r>
    </w:p>
    <w:p w:rsidR="00604A00" w:rsidRPr="00BE6FA6" w:rsidRDefault="00604A00" w:rsidP="00711E45">
      <w:pPr>
        <w:tabs>
          <w:tab w:val="left" w:pos="8776"/>
        </w:tabs>
        <w:rPr>
          <w:rFonts w:ascii="Times New Roman" w:hAnsi="Times New Roman"/>
          <w:sz w:val="28"/>
          <w:szCs w:val="28"/>
        </w:rPr>
      </w:pPr>
    </w:p>
    <w:p w:rsidR="00711E45" w:rsidRDefault="00711E45" w:rsidP="00711E45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BE6FA6">
        <w:rPr>
          <w:rFonts w:ascii="Times New Roman" w:hAnsi="Times New Roman"/>
          <w:sz w:val="28"/>
          <w:szCs w:val="28"/>
        </w:rPr>
        <w:t>от «</w:t>
      </w:r>
      <w:r w:rsidR="007142A7">
        <w:rPr>
          <w:rFonts w:ascii="Times New Roman" w:hAnsi="Times New Roman"/>
          <w:sz w:val="28"/>
          <w:szCs w:val="28"/>
        </w:rPr>
        <w:t>__</w:t>
      </w:r>
      <w:r w:rsidRPr="00BE6FA6">
        <w:rPr>
          <w:rFonts w:ascii="Times New Roman" w:hAnsi="Times New Roman"/>
          <w:sz w:val="28"/>
          <w:szCs w:val="28"/>
        </w:rPr>
        <w:t xml:space="preserve">» </w:t>
      </w:r>
      <w:r w:rsidR="008067BC">
        <w:rPr>
          <w:rFonts w:ascii="Times New Roman" w:hAnsi="Times New Roman"/>
          <w:sz w:val="28"/>
          <w:szCs w:val="28"/>
        </w:rPr>
        <w:t>февраля</w:t>
      </w:r>
      <w:r w:rsidRPr="00BE6FA6">
        <w:rPr>
          <w:rFonts w:ascii="Times New Roman" w:hAnsi="Times New Roman"/>
          <w:sz w:val="28"/>
          <w:szCs w:val="28"/>
        </w:rPr>
        <w:t xml:space="preserve"> 202</w:t>
      </w:r>
      <w:r w:rsidR="008067BC">
        <w:rPr>
          <w:rFonts w:ascii="Times New Roman" w:hAnsi="Times New Roman"/>
          <w:sz w:val="28"/>
          <w:szCs w:val="28"/>
        </w:rPr>
        <w:t>3</w:t>
      </w:r>
      <w:r w:rsidRPr="00BE6FA6">
        <w:rPr>
          <w:rFonts w:ascii="Times New Roman" w:hAnsi="Times New Roman"/>
          <w:sz w:val="28"/>
          <w:szCs w:val="28"/>
        </w:rPr>
        <w:t xml:space="preserve"> года                               </w:t>
      </w:r>
      <w:r w:rsidR="001E0771">
        <w:rPr>
          <w:rFonts w:ascii="Times New Roman" w:hAnsi="Times New Roman"/>
          <w:sz w:val="28"/>
          <w:szCs w:val="28"/>
        </w:rPr>
        <w:t xml:space="preserve"> </w:t>
      </w:r>
      <w:r w:rsidRPr="00BE6FA6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3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D54BE">
        <w:rPr>
          <w:rFonts w:ascii="Times New Roman" w:hAnsi="Times New Roman"/>
          <w:sz w:val="28"/>
          <w:szCs w:val="28"/>
        </w:rPr>
        <w:t xml:space="preserve"> </w:t>
      </w:r>
      <w:r w:rsidR="008203BA">
        <w:rPr>
          <w:rFonts w:ascii="Times New Roman" w:hAnsi="Times New Roman"/>
          <w:sz w:val="28"/>
          <w:szCs w:val="28"/>
        </w:rPr>
        <w:t xml:space="preserve"> </w:t>
      </w:r>
      <w:r w:rsidR="002A67F2">
        <w:rPr>
          <w:rFonts w:ascii="Times New Roman" w:hAnsi="Times New Roman"/>
          <w:sz w:val="28"/>
          <w:szCs w:val="28"/>
        </w:rPr>
        <w:t xml:space="preserve">  </w:t>
      </w:r>
      <w:r w:rsidRPr="00BE6FA6">
        <w:rPr>
          <w:rFonts w:ascii="Times New Roman" w:hAnsi="Times New Roman"/>
          <w:sz w:val="28"/>
          <w:szCs w:val="28"/>
        </w:rPr>
        <w:t xml:space="preserve"> </w:t>
      </w:r>
      <w:r w:rsidR="00894FFD">
        <w:rPr>
          <w:rFonts w:ascii="Times New Roman" w:hAnsi="Times New Roman"/>
          <w:sz w:val="28"/>
          <w:szCs w:val="28"/>
        </w:rPr>
        <w:t xml:space="preserve"> </w:t>
      </w:r>
      <w:r w:rsidRPr="00BE6FA6">
        <w:rPr>
          <w:rFonts w:ascii="Times New Roman" w:hAnsi="Times New Roman"/>
          <w:sz w:val="28"/>
          <w:szCs w:val="28"/>
        </w:rPr>
        <w:t>№</w:t>
      </w:r>
      <w:r w:rsidR="00D35D3D">
        <w:rPr>
          <w:rFonts w:ascii="Times New Roman" w:hAnsi="Times New Roman"/>
          <w:sz w:val="28"/>
          <w:szCs w:val="28"/>
        </w:rPr>
        <w:t xml:space="preserve"> </w:t>
      </w:r>
      <w:r w:rsidR="007142A7" w:rsidRPr="007142A7">
        <w:rPr>
          <w:rFonts w:ascii="Times New Roman" w:hAnsi="Times New Roman"/>
          <w:sz w:val="28"/>
          <w:szCs w:val="28"/>
        </w:rPr>
        <w:t>____</w:t>
      </w:r>
    </w:p>
    <w:p w:rsidR="008067BC" w:rsidRDefault="008067BC" w:rsidP="008067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A6E3B">
        <w:rPr>
          <w:rFonts w:ascii="Times New Roman" w:hAnsi="Times New Roman" w:cs="Times New Roman"/>
          <w:sz w:val="28"/>
        </w:rPr>
        <w:t xml:space="preserve">О внесении </w:t>
      </w:r>
      <w:r>
        <w:rPr>
          <w:rFonts w:ascii="Times New Roman" w:hAnsi="Times New Roman" w:cs="Times New Roman"/>
          <w:sz w:val="28"/>
        </w:rPr>
        <w:t>изменений</w:t>
      </w:r>
      <w:r w:rsidRPr="001A6E3B">
        <w:rPr>
          <w:rFonts w:ascii="Times New Roman" w:hAnsi="Times New Roman" w:cs="Times New Roman"/>
          <w:sz w:val="28"/>
        </w:rPr>
        <w:t xml:space="preserve"> в постановление Исполнительного комитета Новошешминского муниципального района Республики Татарстан от 17.01.2020 № 5 «Об определении перечня должностных лиц, уполномоченных на составление протоколов об административных правонарушениях</w:t>
      </w:r>
      <w:r>
        <w:rPr>
          <w:rFonts w:ascii="Times New Roman" w:hAnsi="Times New Roman" w:cs="Times New Roman"/>
          <w:sz w:val="28"/>
        </w:rPr>
        <w:t xml:space="preserve"> (с изменениями от </w:t>
      </w:r>
      <w:r w:rsidRPr="00D034AE">
        <w:rPr>
          <w:rFonts w:ascii="Times New Roman" w:hAnsi="Times New Roman" w:cs="Times New Roman"/>
          <w:sz w:val="28"/>
        </w:rPr>
        <w:t xml:space="preserve">20.01.2020 №10, от 27.04.2020 № 100, </w:t>
      </w:r>
    </w:p>
    <w:p w:rsidR="008067BC" w:rsidRDefault="008067BC" w:rsidP="008067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034AE">
        <w:rPr>
          <w:rFonts w:ascii="Times New Roman" w:hAnsi="Times New Roman" w:cs="Times New Roman"/>
          <w:sz w:val="28"/>
        </w:rPr>
        <w:t>от 07.05.2020 № 117, от 12.11.2021 № 443</w:t>
      </w:r>
      <w:r>
        <w:rPr>
          <w:rFonts w:ascii="Times New Roman" w:hAnsi="Times New Roman" w:cs="Times New Roman"/>
          <w:sz w:val="28"/>
        </w:rPr>
        <w:t xml:space="preserve">, от 11.01.2022 №5, </w:t>
      </w:r>
    </w:p>
    <w:p w:rsidR="008067BC" w:rsidRDefault="008067BC" w:rsidP="008067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28.03.2022 № 91, от 03.08.2022 № 205, от 05.12.2022 № 358)</w:t>
      </w:r>
    </w:p>
    <w:p w:rsidR="008067BC" w:rsidRDefault="008067BC" w:rsidP="008067B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</w:p>
    <w:p w:rsidR="008067BC" w:rsidRPr="00047CB8" w:rsidRDefault="008067BC" w:rsidP="008067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В</w:t>
      </w:r>
      <w:r w:rsidRPr="00C0521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соответствии  с  Законом  Республики  Татарстан  от  30  июля  2010  года  № 60-ЗРТ </w:t>
      </w:r>
      <w:r w:rsidRPr="00C0521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05218">
        <w:rPr>
          <w:rFonts w:ascii="Times New Roman" w:hAnsi="Times New Roman" w:cs="Times New Roman"/>
          <w:bCs/>
          <w:sz w:val="28"/>
          <w:szCs w:val="28"/>
          <w:lang w:val="tt-RU"/>
        </w:rPr>
        <w:t>О наделении органов местного самоуправления муниципальных образований в Республике Татарстан по определению перечня должностных лиц, уполномоченных составлять протоколы об административных правонарушени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ях</w:t>
      </w:r>
      <w:r w:rsidRPr="00C05218">
        <w:rPr>
          <w:rFonts w:ascii="Times New Roman" w:hAnsi="Times New Roman" w:cs="Times New Roman"/>
          <w:bCs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и в</w:t>
      </w:r>
      <w:r w:rsidRPr="00C0521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о исполнение Закона Республики Татарстан от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0</w:t>
      </w:r>
      <w:r w:rsidRPr="00C05218">
        <w:rPr>
          <w:rFonts w:ascii="Times New Roman" w:hAnsi="Times New Roman" w:cs="Times New Roman"/>
          <w:bCs/>
          <w:sz w:val="28"/>
          <w:szCs w:val="28"/>
          <w:lang w:val="tt-RU"/>
        </w:rPr>
        <w:t>2 ноября 2022 года №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C0521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80-ЗРТ </w:t>
      </w:r>
      <w:r w:rsidRPr="00C0521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05218">
        <w:rPr>
          <w:rFonts w:ascii="Times New Roman" w:hAnsi="Times New Roman" w:cs="Times New Roman"/>
          <w:bCs/>
          <w:sz w:val="28"/>
          <w:szCs w:val="28"/>
        </w:rPr>
        <w:t>О</w:t>
      </w:r>
      <w:r w:rsidRPr="00C0521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внесении изменений в отдельные законодательные акты Республитки Татарстан в части установления ограничения продажи несовершеннолетним отдельных товаров</w:t>
      </w:r>
      <w:r w:rsidRPr="00C05218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</w:t>
      </w:r>
      <w:r w:rsidRPr="00047CB8">
        <w:rPr>
          <w:rFonts w:ascii="Times New Roman" w:hAnsi="Times New Roman" w:cs="Times New Roman"/>
          <w:bCs/>
          <w:sz w:val="28"/>
          <w:szCs w:val="28"/>
        </w:rPr>
        <w:t>Исполнительный комитет Новошешминского муниципального района Республики Татарстан постановляет:</w:t>
      </w:r>
    </w:p>
    <w:p w:rsidR="008067BC" w:rsidRDefault="008067BC" w:rsidP="008067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</w:rPr>
        <w:t>Приложение к постановлению Исполнительного</w:t>
      </w:r>
      <w:r w:rsidRPr="00337D75">
        <w:rPr>
          <w:rFonts w:ascii="Times New Roman" w:hAnsi="Times New Roman" w:cs="Times New Roman"/>
          <w:sz w:val="28"/>
        </w:rPr>
        <w:t xml:space="preserve"> комитета Новошешминского муниципального района Республики Татарстан от 17.01.2020 № 5 «Об определении перечня должностных лиц Исполнительного комитета Новошешминского муниципального района Республики Татарстан,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редакции, </w:t>
      </w:r>
      <w:r w:rsidRPr="001A6E3B">
        <w:rPr>
          <w:rFonts w:ascii="Times New Roman" w:hAnsi="Times New Roman" w:cs="Times New Roman"/>
          <w:sz w:val="28"/>
        </w:rPr>
        <w:t>согласно приложению</w:t>
      </w:r>
      <w:r w:rsidRPr="001A6E3B">
        <w:rPr>
          <w:rFonts w:ascii="Times New Roman" w:hAnsi="Times New Roman"/>
          <w:sz w:val="28"/>
        </w:rPr>
        <w:t>.</w:t>
      </w:r>
    </w:p>
    <w:p w:rsidR="00777E52" w:rsidRPr="008067BC" w:rsidRDefault="008067BC" w:rsidP="00777E5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7BC">
        <w:rPr>
          <w:rFonts w:ascii="Times New Roman" w:hAnsi="Times New Roman" w:cs="Times New Roman"/>
          <w:sz w:val="28"/>
        </w:rPr>
        <w:t xml:space="preserve">2. </w:t>
      </w:r>
      <w:r w:rsidRPr="008067BC">
        <w:rPr>
          <w:rFonts w:ascii="Times New Roman" w:hAnsi="Times New Roman" w:cs="Times New Roman"/>
          <w:sz w:val="28"/>
          <w:szCs w:val="28"/>
        </w:rPr>
        <w:t>Опубликовать  настоящие постановление на «Официальном портале правовой информации Республики Татарстан» в информационно-телекоммуникационной сети «Интернет»: </w:t>
      </w:r>
      <w:hyperlink r:id="rId8" w:tgtFrame="_blank" w:history="1">
        <w:r w:rsidRPr="008067BC">
          <w:rPr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8067BC">
        <w:rPr>
          <w:rFonts w:ascii="Times New Roman" w:hAnsi="Times New Roman" w:cs="Times New Roman"/>
          <w:sz w:val="28"/>
          <w:szCs w:val="28"/>
        </w:rPr>
        <w:t xml:space="preserve"> и на </w:t>
      </w:r>
      <w:r w:rsidRPr="008067BC">
        <w:rPr>
          <w:rFonts w:ascii="Times New Roman" w:hAnsi="Times New Roman" w:cs="Times New Roman"/>
          <w:sz w:val="28"/>
          <w:szCs w:val="28"/>
        </w:rPr>
        <w:lastRenderedPageBreak/>
        <w:t>официальном сайте Новошешминского муниципального района Республики Татарстан на Портале муниципальных обр</w:t>
      </w:r>
      <w:r w:rsidR="00777E52">
        <w:rPr>
          <w:rFonts w:ascii="Times New Roman" w:hAnsi="Times New Roman" w:cs="Times New Roman"/>
          <w:sz w:val="28"/>
          <w:szCs w:val="28"/>
        </w:rPr>
        <w:t>азований Республики Татарстан в информационно – телекоммуникационной сети «Интернет»:</w:t>
      </w:r>
      <w:r w:rsidR="00777E52" w:rsidRPr="00777E5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777E52" w:rsidRPr="008067BC">
          <w:rPr>
            <w:rFonts w:ascii="Times New Roman" w:hAnsi="Times New Roman" w:cs="Times New Roman"/>
            <w:sz w:val="28"/>
            <w:szCs w:val="28"/>
          </w:rPr>
          <w:t>http:/novosheshminsk.tatarstan.ru</w:t>
        </w:r>
      </w:hyperlink>
      <w:r w:rsidR="00777E52" w:rsidRPr="008067BC">
        <w:rPr>
          <w:rFonts w:ascii="Times New Roman" w:hAnsi="Times New Roman" w:cs="Times New Roman"/>
          <w:sz w:val="28"/>
          <w:szCs w:val="28"/>
        </w:rPr>
        <w:t>. </w:t>
      </w:r>
    </w:p>
    <w:p w:rsidR="008067BC" w:rsidRPr="001F7CFB" w:rsidRDefault="008067BC" w:rsidP="001F7CF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F7CFB">
        <w:rPr>
          <w:rFonts w:ascii="Times New Roman" w:hAnsi="Times New Roman" w:cs="Times New Roman"/>
          <w:sz w:val="28"/>
          <w:szCs w:val="28"/>
        </w:rPr>
        <w:t>Отменить постановление Исполнительного комитета Новошешминского муниципального района Республики Татарстан от 05 декабря 2022 года № 358</w:t>
      </w:r>
      <w:r w:rsidR="001F7CFB" w:rsidRPr="001F7CFB">
        <w:rPr>
          <w:rFonts w:ascii="Times New Roman" w:hAnsi="Times New Roman" w:cs="Times New Roman"/>
          <w:sz w:val="28"/>
          <w:szCs w:val="28"/>
        </w:rPr>
        <w:t xml:space="preserve"> </w:t>
      </w:r>
      <w:r w:rsidR="001F7CFB">
        <w:rPr>
          <w:rFonts w:ascii="Times New Roman" w:hAnsi="Times New Roman" w:cs="Times New Roman"/>
          <w:sz w:val="28"/>
          <w:szCs w:val="28"/>
        </w:rPr>
        <w:t>«</w:t>
      </w:r>
      <w:r w:rsidR="001F7CFB" w:rsidRPr="001F7CFB">
        <w:rPr>
          <w:rFonts w:ascii="Times New Roman" w:hAnsi="Times New Roman" w:cs="Times New Roman"/>
          <w:sz w:val="28"/>
          <w:szCs w:val="28"/>
        </w:rPr>
        <w:t>О внесении изменений в постановление Исполнительного комитета Новошешминского муниципального района Республики Татарстан от 17.01.2020 № 5 «Об определении перечня должностных лиц, уполномоченных на составление протоколов об административных правонарушениях (с изменениями от 20.01.2020 №</w:t>
      </w:r>
      <w:r w:rsidR="001F7CFB">
        <w:rPr>
          <w:rFonts w:ascii="Times New Roman" w:hAnsi="Times New Roman" w:cs="Times New Roman"/>
          <w:sz w:val="28"/>
          <w:szCs w:val="28"/>
        </w:rPr>
        <w:t xml:space="preserve"> </w:t>
      </w:r>
      <w:r w:rsidR="001F7CFB" w:rsidRPr="001F7CFB">
        <w:rPr>
          <w:rFonts w:ascii="Times New Roman" w:hAnsi="Times New Roman" w:cs="Times New Roman"/>
          <w:sz w:val="28"/>
          <w:szCs w:val="28"/>
        </w:rPr>
        <w:t>10, от 27.04.2020 № 100,</w:t>
      </w:r>
      <w:r w:rsidR="001F7CFB">
        <w:rPr>
          <w:rFonts w:ascii="Times New Roman" w:hAnsi="Times New Roman" w:cs="Times New Roman"/>
          <w:sz w:val="28"/>
          <w:szCs w:val="28"/>
        </w:rPr>
        <w:t xml:space="preserve"> </w:t>
      </w:r>
      <w:r w:rsidR="001F7CFB" w:rsidRPr="001F7CFB">
        <w:rPr>
          <w:rFonts w:ascii="Times New Roman" w:hAnsi="Times New Roman" w:cs="Times New Roman"/>
          <w:sz w:val="28"/>
          <w:szCs w:val="28"/>
        </w:rPr>
        <w:t>от 07.05.2020 № 117, от 12.11.2021 № 443, от 11.01.2022 №</w:t>
      </w:r>
      <w:r w:rsidR="001F7CFB">
        <w:rPr>
          <w:rFonts w:ascii="Times New Roman" w:hAnsi="Times New Roman" w:cs="Times New Roman"/>
          <w:sz w:val="28"/>
          <w:szCs w:val="28"/>
        </w:rPr>
        <w:t xml:space="preserve"> </w:t>
      </w:r>
      <w:r w:rsidR="001F7CFB" w:rsidRPr="001F7CFB">
        <w:rPr>
          <w:rFonts w:ascii="Times New Roman" w:hAnsi="Times New Roman" w:cs="Times New Roman"/>
          <w:sz w:val="28"/>
          <w:szCs w:val="28"/>
        </w:rPr>
        <w:t>5,</w:t>
      </w:r>
      <w:r w:rsidR="001F7CFB">
        <w:rPr>
          <w:rFonts w:ascii="Times New Roman" w:hAnsi="Times New Roman" w:cs="Times New Roman"/>
          <w:sz w:val="28"/>
          <w:szCs w:val="28"/>
        </w:rPr>
        <w:t xml:space="preserve"> от 28.03.2022 № </w:t>
      </w:r>
      <w:r w:rsidR="001F7CFB" w:rsidRPr="001F7CFB">
        <w:rPr>
          <w:rFonts w:ascii="Times New Roman" w:hAnsi="Times New Roman" w:cs="Times New Roman"/>
          <w:sz w:val="28"/>
          <w:szCs w:val="28"/>
        </w:rPr>
        <w:t>91, от 03.08.2022 № 205)</w:t>
      </w:r>
      <w:r w:rsidR="001F7CFB">
        <w:rPr>
          <w:rFonts w:ascii="Times New Roman" w:hAnsi="Times New Roman" w:cs="Times New Roman"/>
          <w:sz w:val="28"/>
          <w:szCs w:val="28"/>
        </w:rPr>
        <w:t>».</w:t>
      </w:r>
    </w:p>
    <w:p w:rsidR="008067BC" w:rsidRPr="001A6E3B" w:rsidRDefault="008067BC" w:rsidP="008067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1A6E3B">
        <w:rPr>
          <w:rFonts w:ascii="Times New Roman" w:hAnsi="Times New Roman"/>
          <w:sz w:val="28"/>
        </w:rPr>
        <w:t>Контроль за исполнением настоя</w:t>
      </w:r>
      <w:r>
        <w:rPr>
          <w:rFonts w:ascii="Times New Roman" w:hAnsi="Times New Roman"/>
          <w:sz w:val="28"/>
        </w:rPr>
        <w:t xml:space="preserve">щего постановления возложить </w:t>
      </w:r>
      <w:r w:rsidR="00777E52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перв</w:t>
      </w:r>
      <w:r w:rsidR="00777E52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заместител</w:t>
      </w:r>
      <w:r w:rsidR="00777E52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руководителя </w:t>
      </w:r>
      <w:r w:rsidRPr="0098426E">
        <w:rPr>
          <w:rFonts w:ascii="Times New Roman" w:hAnsi="Times New Roman"/>
          <w:sz w:val="28"/>
        </w:rPr>
        <w:t>Исполнительного комитета Новошешминского муниципального р</w:t>
      </w:r>
      <w:r>
        <w:rPr>
          <w:rFonts w:ascii="Times New Roman" w:hAnsi="Times New Roman"/>
          <w:sz w:val="28"/>
        </w:rPr>
        <w:t>айона Республики Татарстан (по экономике</w:t>
      </w:r>
      <w:r w:rsidRPr="0098426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711E45" w:rsidRDefault="00711E45" w:rsidP="00711E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11E45" w:rsidRPr="00A205EA" w:rsidRDefault="00711E45" w:rsidP="00711E4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0B54E3" w:rsidRDefault="00870790" w:rsidP="00604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11E45" w:rsidRPr="00517198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711E4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77E52">
        <w:rPr>
          <w:rFonts w:ascii="Times New Roman" w:hAnsi="Times New Roman"/>
          <w:sz w:val="28"/>
          <w:szCs w:val="28"/>
        </w:rPr>
        <w:t xml:space="preserve">  </w:t>
      </w:r>
      <w:r w:rsidR="00711E45">
        <w:rPr>
          <w:rFonts w:ascii="Times New Roman" w:hAnsi="Times New Roman"/>
          <w:sz w:val="28"/>
          <w:szCs w:val="28"/>
        </w:rPr>
        <w:t xml:space="preserve">  </w:t>
      </w:r>
      <w:r w:rsidR="00711E45" w:rsidRPr="00517198">
        <w:rPr>
          <w:rFonts w:ascii="Times New Roman" w:hAnsi="Times New Roman"/>
          <w:sz w:val="28"/>
          <w:szCs w:val="28"/>
        </w:rPr>
        <w:t xml:space="preserve">       </w:t>
      </w:r>
      <w:r w:rsidR="00711E45">
        <w:rPr>
          <w:rFonts w:ascii="Times New Roman" w:hAnsi="Times New Roman"/>
          <w:sz w:val="28"/>
          <w:szCs w:val="28"/>
        </w:rPr>
        <w:t xml:space="preserve">  </w:t>
      </w:r>
      <w:r w:rsidR="00711E45" w:rsidRPr="0051719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F7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11E45" w:rsidRPr="00517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Р.Р. Фасахов</w:t>
      </w:r>
    </w:p>
    <w:p w:rsidR="000B54E3" w:rsidRDefault="000B54E3" w:rsidP="00FA76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B54E3" w:rsidRDefault="000B54E3" w:rsidP="00FA76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B54E3" w:rsidRDefault="000B54E3" w:rsidP="00FA76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B54E3" w:rsidRDefault="000B54E3" w:rsidP="00FA76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B54E3" w:rsidRDefault="000B54E3" w:rsidP="00FA76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91A45" w:rsidRDefault="00091A45" w:rsidP="00FA76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91A45" w:rsidRDefault="00091A45" w:rsidP="00FA76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0B54E3" w:rsidRDefault="000B54E3" w:rsidP="00FA76B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  <w:sectPr w:rsidR="000B54E3" w:rsidSect="00711E45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C43643" w:rsidRPr="00C43643" w:rsidRDefault="00EF64F0" w:rsidP="0052744E">
      <w:pPr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3643" w:rsidRDefault="00EF64F0" w:rsidP="0052744E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91A4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43643" w:rsidRPr="00C43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643" w:rsidRDefault="00C43643" w:rsidP="0052744E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C43643">
        <w:rPr>
          <w:rFonts w:ascii="Times New Roman" w:hAnsi="Times New Roman" w:cs="Times New Roman"/>
          <w:sz w:val="28"/>
          <w:szCs w:val="28"/>
        </w:rPr>
        <w:t xml:space="preserve">Исполнительного комитета Новошешминского </w:t>
      </w:r>
    </w:p>
    <w:p w:rsidR="00C43643" w:rsidRDefault="00C43643" w:rsidP="0052744E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C4364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43643" w:rsidRPr="00C43643" w:rsidRDefault="00C43643" w:rsidP="0052744E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C436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54E3" w:rsidRDefault="00C43643" w:rsidP="0052744E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  <w:u w:val="single"/>
        </w:rPr>
      </w:pPr>
      <w:r w:rsidRPr="00C43643">
        <w:rPr>
          <w:rFonts w:ascii="Times New Roman" w:hAnsi="Times New Roman" w:cs="Times New Roman"/>
          <w:sz w:val="28"/>
          <w:szCs w:val="28"/>
        </w:rPr>
        <w:t>от «</w:t>
      </w:r>
      <w:r w:rsidR="007142A7">
        <w:rPr>
          <w:rFonts w:ascii="Times New Roman" w:hAnsi="Times New Roman" w:cs="Times New Roman"/>
          <w:sz w:val="28"/>
          <w:szCs w:val="28"/>
        </w:rPr>
        <w:t>__</w:t>
      </w:r>
      <w:r w:rsidRPr="00C436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CF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643">
        <w:rPr>
          <w:rFonts w:ascii="Times New Roman" w:hAnsi="Times New Roman" w:cs="Times New Roman"/>
          <w:sz w:val="28"/>
          <w:szCs w:val="28"/>
        </w:rPr>
        <w:t>20</w:t>
      </w:r>
      <w:r w:rsidR="008921CA">
        <w:rPr>
          <w:rFonts w:ascii="Times New Roman" w:hAnsi="Times New Roman" w:cs="Times New Roman"/>
          <w:sz w:val="28"/>
          <w:szCs w:val="28"/>
        </w:rPr>
        <w:t>2</w:t>
      </w:r>
      <w:r w:rsidR="001F7CFB">
        <w:rPr>
          <w:rFonts w:ascii="Times New Roman" w:hAnsi="Times New Roman" w:cs="Times New Roman"/>
          <w:sz w:val="28"/>
          <w:szCs w:val="28"/>
        </w:rPr>
        <w:t>3</w:t>
      </w:r>
      <w:r w:rsidR="009509CD">
        <w:rPr>
          <w:rFonts w:ascii="Times New Roman" w:hAnsi="Times New Roman" w:cs="Times New Roman"/>
          <w:sz w:val="28"/>
          <w:szCs w:val="28"/>
        </w:rPr>
        <w:t xml:space="preserve"> </w:t>
      </w:r>
      <w:r w:rsidRPr="00C43643">
        <w:rPr>
          <w:rFonts w:ascii="Times New Roman" w:hAnsi="Times New Roman" w:cs="Times New Roman"/>
          <w:sz w:val="28"/>
          <w:szCs w:val="28"/>
        </w:rPr>
        <w:t>года №</w:t>
      </w:r>
      <w:r w:rsidR="00150B92">
        <w:rPr>
          <w:rFonts w:ascii="Times New Roman" w:hAnsi="Times New Roman" w:cs="Times New Roman"/>
          <w:sz w:val="28"/>
          <w:szCs w:val="28"/>
        </w:rPr>
        <w:t xml:space="preserve"> </w:t>
      </w:r>
      <w:r w:rsidR="007142A7" w:rsidRPr="007142A7">
        <w:rPr>
          <w:rFonts w:ascii="Times New Roman" w:hAnsi="Times New Roman" w:cs="Times New Roman"/>
          <w:sz w:val="28"/>
          <w:szCs w:val="28"/>
        </w:rPr>
        <w:t>___</w:t>
      </w:r>
    </w:p>
    <w:p w:rsidR="005A6BEA" w:rsidRDefault="005A6BEA" w:rsidP="005A6BEA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u w:val="single"/>
        </w:rPr>
      </w:pPr>
    </w:p>
    <w:p w:rsidR="001F7CFB" w:rsidRPr="00711E45" w:rsidRDefault="001F7CFB" w:rsidP="001F7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1E45">
        <w:rPr>
          <w:rFonts w:ascii="Times New Roman" w:hAnsi="Times New Roman" w:cs="Times New Roman"/>
          <w:bCs/>
          <w:color w:val="000000"/>
          <w:sz w:val="28"/>
          <w:szCs w:val="28"/>
        </w:rPr>
        <w:t>Перечень должностных лиц Исполнительного комитета</w:t>
      </w:r>
    </w:p>
    <w:p w:rsidR="001F7CFB" w:rsidRPr="00711E45" w:rsidRDefault="001F7CFB" w:rsidP="001F7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1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Новошешминского муниципального района Республики Татарстан</w:t>
      </w:r>
    </w:p>
    <w:p w:rsidR="001F7CFB" w:rsidRPr="000B54E3" w:rsidRDefault="001F7CFB" w:rsidP="001F7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1E45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уполномоченных составлять протоколы об административных правонарушениях</w:t>
      </w:r>
      <w:r w:rsidRPr="000B5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F7CFB" w:rsidRDefault="001F7CFB" w:rsidP="001F7CFB">
      <w:pPr>
        <w:tabs>
          <w:tab w:val="left" w:pos="851"/>
        </w:tabs>
        <w:spacing w:after="0" w:line="240" w:lineRule="auto"/>
        <w:ind w:left="851" w:right="96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4742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23"/>
        <w:gridCol w:w="7419"/>
      </w:tblGrid>
      <w:tr w:rsidR="001F7CFB" w:rsidRPr="002F664B" w:rsidTr="001F7CFB">
        <w:trPr>
          <w:trHeight w:val="357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Статьи КоАП РТ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 должностных лиц</w:t>
            </w:r>
          </w:p>
        </w:tc>
      </w:tr>
      <w:tr w:rsidR="001F7CFB" w:rsidRPr="002F664B" w:rsidTr="001F7CFB">
        <w:trPr>
          <w:trHeight w:val="357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Статья 2.1.</w:t>
            </w:r>
          </w:p>
          <w:p w:rsidR="001F7CFB" w:rsidRPr="009509CD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Нарушение законодательства Республики Татарстан о языках</w:t>
            </w:r>
            <w:r>
              <w:t xml:space="preserve"> </w:t>
            </w:r>
            <w:r w:rsidRPr="003D1B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 отношении нарушений законодательства Республики Татарстан о языках при указании на вывеске органа государственной власти Республики Татарстан, иного государственного органа, органа местного самоуправления, предприятия, учреждения, иной организации сведений о своем наименовании и иной подлежащей размещению на вывеске информации)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9509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9509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руководителя Исполнительного комитета Новошешминского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r w:rsidRPr="009509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социальным вопросам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);</w:t>
            </w:r>
            <w:r w:rsidRPr="009509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методист</w:t>
            </w:r>
            <w:r w:rsidRPr="009509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231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национальному образованию)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муниципального учреждения «Отдела образования исполнительного комитета Новошешминского муниципального района Республики Татарстан»</w:t>
            </w:r>
          </w:p>
        </w:tc>
      </w:tr>
      <w:tr w:rsidR="001F7CFB" w:rsidRPr="002F664B" w:rsidTr="001F7CFB">
        <w:trPr>
          <w:trHeight w:val="357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2.4. 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Незаконные действия по отношению к государственным символам Республики Татарстан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управляющий делами Исполнительного комитета Новошешминского муниципального района Республики Татарстан</w:t>
            </w:r>
          </w:p>
        </w:tc>
      </w:tr>
      <w:tr w:rsidR="001F7CFB" w:rsidRPr="002F664B" w:rsidTr="001F7CFB">
        <w:trPr>
          <w:trHeight w:val="357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sz w:val="28"/>
                <w:szCs w:val="28"/>
              </w:rPr>
              <w:t xml:space="preserve">Статья 2.5 </w:t>
            </w:r>
          </w:p>
          <w:p w:rsidR="001F7CFB" w:rsidRPr="002F664B" w:rsidRDefault="001F7CFB" w:rsidP="00FA3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Незаконное изготовление или ношение государственных наград Республики Татарстан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2F664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Исполнительного комитета Новошешминского муниципального района Республики Татарстан</w:t>
            </w:r>
          </w:p>
        </w:tc>
      </w:tr>
      <w:tr w:rsidR="001F7CFB" w:rsidRPr="002F664B" w:rsidTr="001F7CFB">
        <w:trPr>
          <w:trHeight w:val="694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Статья 2.6 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Неисполнение муниципальных правовых актов органов местного самоуправления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управляющий делами Исполнительного комитета Новошешминского муниципального района Республики Татарстан</w:t>
            </w:r>
          </w:p>
        </w:tc>
      </w:tr>
      <w:tr w:rsidR="001F7CFB" w:rsidRPr="002F664B" w:rsidTr="00777E52">
        <w:trPr>
          <w:trHeight w:val="1000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2.7 </w:t>
            </w:r>
          </w:p>
          <w:p w:rsidR="00777E52" w:rsidRPr="00777E52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E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Нарушение порядка использования официальных символов муниципальных образований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52" w:rsidRPr="00777E52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7E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управляющий делами Исполнительного комитета Новошешминского муниципального района Республики Татарстан</w:t>
            </w:r>
          </w:p>
        </w:tc>
      </w:tr>
      <w:tr w:rsidR="001F7CFB" w:rsidRPr="002F664B" w:rsidTr="001F7CFB">
        <w:trPr>
          <w:trHeight w:val="688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2.12. 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Нарушение правил и порядка постановки на учёт граждан в качестве нуждающихся в улучшении жилищных условий в системе социальной ипотеки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строительства, архитектуры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F7CF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1F7CFB" w:rsidRPr="002F664B" w:rsidTr="001F7CFB">
        <w:trPr>
          <w:trHeight w:val="127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sz w:val="28"/>
                <w:szCs w:val="28"/>
              </w:rPr>
              <w:t xml:space="preserve">Статья 2.13. </w:t>
            </w:r>
          </w:p>
          <w:p w:rsidR="001F7CFB" w:rsidRPr="00097588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588"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принятия на учет и ведения учета граждан в качестве нуждающихся в жилых помещениях, предоставляемых по договорам социального найма</w:t>
            </w:r>
          </w:p>
          <w:p w:rsidR="001F7CFB" w:rsidRPr="000F3A51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строительства, архитектуры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F7CFB" w:rsidRPr="000F3A51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1F7CFB" w:rsidRPr="002F664B" w:rsidTr="001F7CFB">
        <w:trPr>
          <w:trHeight w:val="1224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 с</w:t>
            </w:r>
            <w:r w:rsidRPr="00711E45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11E45">
              <w:rPr>
                <w:rFonts w:ascii="Times New Roman" w:hAnsi="Times New Roman" w:cs="Times New Roman"/>
                <w:sz w:val="28"/>
                <w:szCs w:val="28"/>
              </w:rPr>
              <w:t xml:space="preserve"> 2.15</w:t>
            </w:r>
          </w:p>
          <w:p w:rsidR="001F7CFB" w:rsidRPr="00E03AD9" w:rsidRDefault="001F7CFB" w:rsidP="00FA3E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D9">
              <w:rPr>
                <w:rFonts w:ascii="Times New Roman" w:hAnsi="Times New Roman" w:cs="Times New Roman"/>
                <w:sz w:val="28"/>
                <w:szCs w:val="28"/>
              </w:rPr>
              <w:t>Неисполнение или нарушение решения коллегиального органа по профилактике терроризма, минимизации и (или) ликвидации последствий его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части н</w:t>
            </w:r>
            <w:r w:rsidRPr="00DA4A8F">
              <w:rPr>
                <w:rFonts w:ascii="Times New Roman" w:hAnsi="Times New Roman" w:cs="Times New Roman"/>
                <w:sz w:val="28"/>
                <w:szCs w:val="28"/>
              </w:rPr>
              <w:t>еисполнени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4A8F">
              <w:rPr>
                <w:rFonts w:ascii="Times New Roman" w:hAnsi="Times New Roman" w:cs="Times New Roman"/>
                <w:sz w:val="28"/>
                <w:szCs w:val="28"/>
              </w:rPr>
              <w:t xml:space="preserve"> или 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A4A8F">
              <w:rPr>
                <w:rFonts w:ascii="Times New Roman" w:hAnsi="Times New Roman" w:cs="Times New Roman"/>
                <w:sz w:val="28"/>
                <w:szCs w:val="28"/>
              </w:rPr>
              <w:t xml:space="preserve"> решения, принятого в пределах компетенции коллегиальным органом по профилактике терроризма, минимизации и (или) ликвидации </w:t>
            </w:r>
            <w:r w:rsidRPr="00DA4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 его проявлений, сформированным по решению руководителя органа Республики Татарстан по профилактике терроризма на территории одного муниципального образования или территориях нескольких муниципальных образований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E03AD9" w:rsidRDefault="001F7CFB" w:rsidP="00FA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комиссии сектора по делам несовершеннолетних и административной практике Исполнительного комитета</w:t>
            </w:r>
            <w:r w:rsidRPr="00E03AD9">
              <w:rPr>
                <w:rFonts w:ascii="Times New Roman" w:hAnsi="Times New Roman" w:cs="Times New Roman"/>
                <w:sz w:val="28"/>
              </w:rPr>
              <w:t xml:space="preserve"> Новошешминского муниципального района Республики Татарстан</w:t>
            </w:r>
            <w:r w:rsidRPr="00E03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7CFB" w:rsidRPr="002F664B" w:rsidTr="001F7CFB">
        <w:trPr>
          <w:trHeight w:val="1224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2.17</w:t>
            </w:r>
          </w:p>
          <w:p w:rsidR="001F7CFB" w:rsidRPr="0038486D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Несоблюдение требований нормативных правовых актов Республики Татарстан, направленных на предотвращение и устранение последствий распространения новой коронавирусной инфекции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38486D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4069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Новошешминского муниципального района Республики Татарстан (по социальным вопросам);</w:t>
            </w:r>
          </w:p>
          <w:p w:rsidR="001F7CFB" w:rsidRPr="002F664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455">
              <w:rPr>
                <w:rFonts w:ascii="Times New Roman" w:hAnsi="Times New Roman" w:cs="Times New Roman"/>
                <w:sz w:val="28"/>
                <w:szCs w:val="28"/>
              </w:rPr>
              <w:t>- секретарь административной комиссии сектора по делам несовершеннолетних и административной практике Исполнительного комитета Новошешминского муниципального района Республики Татарстан</w:t>
            </w:r>
          </w:p>
        </w:tc>
      </w:tr>
      <w:tr w:rsidR="001F7CFB" w:rsidRPr="002F664B" w:rsidTr="001F7CFB">
        <w:trPr>
          <w:trHeight w:val="1224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2.19 </w:t>
            </w:r>
          </w:p>
          <w:p w:rsidR="001F7CFB" w:rsidRPr="00711E45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</w:t>
            </w:r>
            <w:r w:rsidRPr="00C05218">
              <w:rPr>
                <w:rFonts w:ascii="Times New Roman" w:hAnsi="Times New Roman" w:cs="Times New Roman"/>
                <w:sz w:val="28"/>
                <w:szCs w:val="28"/>
              </w:rPr>
              <w:t>ограничения розничной продажи несовершеннолетним безалкогольных тонизирующих напитков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124D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руководителя Исполнительного комитета Новошешминского муниципального района Республики Татарстан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124D">
              <w:rPr>
                <w:rFonts w:ascii="Times New Roman" w:hAnsi="Times New Roman" w:cs="Times New Roman"/>
                <w:sz w:val="28"/>
                <w:szCs w:val="28"/>
              </w:rPr>
              <w:t>по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F7CF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159A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заказа</w:t>
            </w:r>
            <w:r w:rsidRPr="00E159A0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Новошешминского муниципального района Республики Татарстан</w:t>
            </w:r>
          </w:p>
        </w:tc>
      </w:tr>
      <w:tr w:rsidR="001F7CFB" w:rsidRPr="002F664B" w:rsidTr="001F7CFB">
        <w:trPr>
          <w:trHeight w:val="1224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218">
              <w:rPr>
                <w:rFonts w:ascii="Times New Roman" w:hAnsi="Times New Roman" w:cs="Times New Roman"/>
                <w:sz w:val="28"/>
                <w:szCs w:val="28"/>
              </w:rPr>
              <w:t>Статья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F7CF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5218">
              <w:rPr>
                <w:rFonts w:ascii="Times New Roman" w:hAnsi="Times New Roman" w:cs="Times New Roman"/>
                <w:sz w:val="28"/>
                <w:szCs w:val="28"/>
              </w:rPr>
              <w:t>есоблюдение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218">
              <w:rPr>
                <w:rFonts w:ascii="Times New Roman" w:hAnsi="Times New Roman" w:cs="Times New Roman"/>
                <w:sz w:val="28"/>
                <w:szCs w:val="28"/>
              </w:rPr>
              <w:t>ограничения розничной продажи несовершеннолетним товаров для личных и бытовых нужд граждан, содержащих сжиженный углеводородный газ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56E07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E07">
              <w:rPr>
                <w:rFonts w:ascii="Times New Roman" w:hAnsi="Times New Roman" w:cs="Times New Roman"/>
                <w:sz w:val="28"/>
                <w:szCs w:val="28"/>
              </w:rPr>
              <w:t xml:space="preserve">- первый </w:t>
            </w:r>
            <w:r w:rsidRPr="00B7124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Новошешминского муниципального района Республики Татарстан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124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56E07">
              <w:rPr>
                <w:rFonts w:ascii="Times New Roman" w:hAnsi="Times New Roman" w:cs="Times New Roman"/>
                <w:sz w:val="28"/>
                <w:szCs w:val="28"/>
              </w:rPr>
              <w:t>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56E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CF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E07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отдела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6E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6E07">
              <w:rPr>
                <w:rFonts w:ascii="Times New Roman" w:hAnsi="Times New Roman" w:cs="Times New Roman"/>
                <w:sz w:val="28"/>
                <w:szCs w:val="28"/>
              </w:rPr>
              <w:t xml:space="preserve"> заказа Исполнительного комитета Новошешминского муниципального района Республики Татарстан</w:t>
            </w:r>
          </w:p>
        </w:tc>
      </w:tr>
      <w:tr w:rsidR="001F7CFB" w:rsidRPr="002F664B" w:rsidTr="001F7CFB">
        <w:trPr>
          <w:trHeight w:val="411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Статья</w:t>
            </w:r>
            <w:r w:rsidRPr="002F66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3.2</w:t>
            </w:r>
            <w:r w:rsidRPr="002F66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порядка организации уличной торговли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экономики</w:t>
            </w:r>
            <w:r w:rsidRPr="00B71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муниципального заказа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Исполнительного комитета Новошешминского муниципального района Республики Татарстан;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ведущий специалист отдела экономики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1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муниципального заказа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Исполнительного комитета Новошешминского муниципального района Республики Татарстан</w:t>
            </w:r>
          </w:p>
        </w:tc>
      </w:tr>
      <w:tr w:rsidR="001F7CFB" w:rsidRPr="002F664B" w:rsidTr="001F7CFB">
        <w:trPr>
          <w:trHeight w:val="694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Статья 3.3 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Нарушение правил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содержания подземных коммуникаций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строительства, архитектуры и ЖКХ Исполнительного комитета Новошешминского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F7CFB" w:rsidRPr="002F664B" w:rsidTr="001F7CFB">
        <w:trPr>
          <w:trHeight w:val="826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3.4 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Нарушение правил содержани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уличного, внутриквартального освещения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строительства, архитектуры и ЖКХ Исполнительного комитета Новошешминского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1F7CFB" w:rsidRPr="002F664B" w:rsidTr="001F7CFB">
        <w:trPr>
          <w:trHeight w:val="895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3.5 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Нарушение порядка размещения наружной информации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строительства, архитектуры и ЖКХ Исполнительного комитета Новошешминского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1F7CFB" w:rsidRPr="002F664B" w:rsidTr="001F7CFB">
        <w:trPr>
          <w:trHeight w:val="1562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3.6 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Нарушение муниципальных правил благоустройства территорий поселений за исключением случаев, предусмотренных статьей 3.17 КоАП РТ и городских округов, муниципальных правил обращения с отходами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отдела строительства, архитектуры и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ЖКХ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Исполнительного комитета Новошешминского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1F7CFB" w:rsidRPr="002F664B" w:rsidTr="001F7CFB">
        <w:trPr>
          <w:trHeight w:val="841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3.8 </w:t>
            </w:r>
          </w:p>
          <w:p w:rsidR="001F7CFB" w:rsidRPr="002F664B" w:rsidRDefault="001F7CFB" w:rsidP="00FA3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Нарушения покоя граждан и тишины в ночное время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2F664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руководителя Исполнительного комитета Новошешминского муниципального района Республики Татарстан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7CFB" w:rsidRPr="002F664B" w:rsidTr="001F7CFB">
        <w:trPr>
          <w:trHeight w:val="841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sz w:val="28"/>
                <w:szCs w:val="28"/>
              </w:rPr>
              <w:t xml:space="preserve">Статья 3.10. </w:t>
            </w:r>
          </w:p>
          <w:p w:rsidR="001F7CFB" w:rsidRPr="002F664B" w:rsidRDefault="001F7CFB" w:rsidP="00777E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арушение правил охраны жизни людей на водных</w:t>
            </w:r>
            <w:r w:rsidR="00777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объектах на территории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отношении граждан)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2F664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- начальник отдела строительства, архитектуры и ЖКХ Исполнительного комитета Новошешминского муниципального района Республики Татарстан</w:t>
            </w:r>
          </w:p>
        </w:tc>
      </w:tr>
      <w:tr w:rsidR="001F7CFB" w:rsidRPr="002F664B" w:rsidTr="001F7CFB">
        <w:trPr>
          <w:trHeight w:val="841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sz w:val="28"/>
                <w:szCs w:val="28"/>
              </w:rPr>
              <w:t xml:space="preserve">Статья 3.11. </w:t>
            </w:r>
          </w:p>
          <w:p w:rsidR="001F7CFB" w:rsidRPr="002F664B" w:rsidRDefault="001F7CFB" w:rsidP="00FA3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Несоблюдение требований к обеспечению мер по предупреждению причинения вреда здоровью детей и их развитию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руководителя Исполнительного комитета Новошешминского муниципального района Республики Татарстан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F7CFB" w:rsidRPr="002F664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образования</w:t>
            </w: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Новошешминского муниципального района Республики Татарстан</w:t>
            </w:r>
          </w:p>
        </w:tc>
      </w:tr>
      <w:tr w:rsidR="001F7CFB" w:rsidRPr="002F664B" w:rsidTr="001F7CFB">
        <w:trPr>
          <w:trHeight w:val="1006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sz w:val="28"/>
                <w:szCs w:val="28"/>
              </w:rPr>
              <w:t xml:space="preserve">Статья 3.14. </w:t>
            </w:r>
          </w:p>
          <w:p w:rsidR="001F7CFB" w:rsidRPr="002F664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Нарушение общественного порядка при посещении культурно-зрелищных мероприятий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руководителя Исполнительного комитета Новошешминского муниципального района Республики Татарстан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F7CFB" w:rsidRPr="002F664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329B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Исполнительного комитета Новошешминского муниципального района Республики Татарстан</w:t>
            </w:r>
          </w:p>
        </w:tc>
      </w:tr>
      <w:tr w:rsidR="001F7CFB" w:rsidRPr="002F664B" w:rsidTr="001F7CFB">
        <w:trPr>
          <w:trHeight w:val="841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sz w:val="28"/>
                <w:szCs w:val="28"/>
              </w:rPr>
              <w:t xml:space="preserve">Статья 3.15. </w:t>
            </w:r>
          </w:p>
          <w:p w:rsidR="001F7CFB" w:rsidRPr="002F664B" w:rsidRDefault="001F7CFB" w:rsidP="00FA3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Приставание к гражданам в общественных местах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2F664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руководителя Исполнительного комитета Новошешминского муниципального района Республики Татарстан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664B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7CFB" w:rsidRPr="002F664B" w:rsidTr="001F7CFB">
        <w:trPr>
          <w:trHeight w:val="841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5A6">
              <w:rPr>
                <w:rFonts w:ascii="Times New Roman" w:hAnsi="Times New Roman" w:cs="Times New Roman"/>
                <w:sz w:val="28"/>
                <w:szCs w:val="28"/>
              </w:rPr>
              <w:t>Статья 3.16</w:t>
            </w:r>
          </w:p>
          <w:p w:rsidR="00D27A12" w:rsidRPr="006255A6" w:rsidRDefault="00D27A12" w:rsidP="00D27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A12">
              <w:rPr>
                <w:rFonts w:ascii="Times New Roman" w:hAnsi="Times New Roman" w:cs="Times New Roman"/>
                <w:sz w:val="28"/>
                <w:szCs w:val="28"/>
              </w:rPr>
              <w:t>Неуплата за размещение транспортных средств на платной муниципальной парковке (парковочных местах)</w:t>
            </w:r>
          </w:p>
          <w:p w:rsidR="00777E52" w:rsidRDefault="00777E52" w:rsidP="00FA3E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7E52" w:rsidRPr="00711E45" w:rsidRDefault="00777E52" w:rsidP="00777E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C5F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Pr="000C5F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0E3C70">
              <w:rPr>
                <w:rFonts w:ascii="Times New Roman" w:hAnsi="Times New Roman" w:cs="Times New Roman"/>
                <w:sz w:val="28"/>
                <w:szCs w:val="28"/>
              </w:rPr>
              <w:t>меститель р</w:t>
            </w:r>
            <w:r w:rsidRPr="000C5F9D">
              <w:rPr>
                <w:rFonts w:ascii="Times New Roman" w:hAnsi="Times New Roman" w:cs="Times New Roman"/>
                <w:sz w:val="28"/>
                <w:szCs w:val="28"/>
              </w:rPr>
              <w:t>уководителя Исполнительного комитета</w:t>
            </w:r>
            <w:r w:rsidR="000E3C70">
              <w:rPr>
                <w:rFonts w:ascii="Times New Roman" w:hAnsi="Times New Roman" w:cs="Times New Roman"/>
                <w:sz w:val="28"/>
                <w:szCs w:val="28"/>
              </w:rPr>
              <w:t xml:space="preserve"> Новошешминского муниципального</w:t>
            </w:r>
            <w:r w:rsidRPr="000C5F9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E3C7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  <w:r w:rsidRPr="000C5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C5F9D">
              <w:rPr>
                <w:rFonts w:ascii="Times New Roman" w:hAnsi="Times New Roman" w:cs="Times New Roman"/>
                <w:sz w:val="28"/>
                <w:szCs w:val="28"/>
              </w:rPr>
              <w:t>по инфраструктурному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F7CFB" w:rsidRPr="002F664B" w:rsidRDefault="00777E52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7CFB" w:rsidRPr="000C5F9D"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строительства, архитектуры ЖКХ   Исполнительного комитета Новошешминского муниципального района Республики Татарстан</w:t>
            </w:r>
          </w:p>
        </w:tc>
      </w:tr>
      <w:tr w:rsidR="001F7CFB" w:rsidRPr="002F664B" w:rsidTr="001F7CFB">
        <w:trPr>
          <w:trHeight w:val="841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3.17.</w:t>
            </w:r>
          </w:p>
          <w:p w:rsidR="001F7CFB" w:rsidRPr="008A3A0C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A0C">
              <w:rPr>
                <w:rFonts w:ascii="Times New Roman" w:hAnsi="Times New Roman" w:cs="Times New Roman"/>
                <w:sz w:val="28"/>
                <w:szCs w:val="28"/>
              </w:rPr>
              <w:t>Размещение транспортных средств на озелен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A3A0C">
              <w:rPr>
                <w:rFonts w:ascii="Times New Roman" w:hAnsi="Times New Roman" w:cs="Times New Roman"/>
                <w:sz w:val="28"/>
                <w:szCs w:val="28"/>
              </w:rPr>
              <w:t>ных территориях, детских и спортивных площадках, площадках для выгула животных, а также на хозяйственных площадках, расположенных на придомовой территории</w:t>
            </w:r>
          </w:p>
          <w:p w:rsidR="001F7CFB" w:rsidRPr="002F664B" w:rsidRDefault="001F7CFB" w:rsidP="00FA3E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строительства, архитектуры ЖКХ   Исполнительного комитета Новошешминского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F7CFB" w:rsidRPr="002F664B" w:rsidRDefault="001F7CFB" w:rsidP="00FA3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1F7CFB" w:rsidRPr="002F664B" w:rsidTr="001F7CFB">
        <w:trPr>
          <w:trHeight w:val="841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4.4.</w:t>
            </w:r>
          </w:p>
          <w:p w:rsidR="001F7CFB" w:rsidRPr="00711E45" w:rsidRDefault="001F7CFB" w:rsidP="00FA3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порядка распоряжения объектом нежилого фонда, находящимся в муниципальной собственности, и использование указанного объекта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B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строительства, архитектуры ЖКХ   Исполнительного комитета Новошешминского муниципальн</w:t>
            </w:r>
            <w:r w:rsidR="00777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района Республики Татарстан</w:t>
            </w:r>
          </w:p>
        </w:tc>
      </w:tr>
      <w:tr w:rsidR="001F7CFB" w:rsidRPr="002F664B" w:rsidTr="001F7CFB">
        <w:trPr>
          <w:trHeight w:val="940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5.1 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Безбилетный проезд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строительства, архитектуры ЖКХ   Исполнительного комитета Новошешминского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1F7CFB" w:rsidRPr="002F664B" w:rsidTr="001F7CFB">
        <w:trPr>
          <w:trHeight w:val="955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5.2 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Нарушение правил провоза багажа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строительства, архитектуры ЖКХ Исполнительного комитета Новошешминского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1F7CFB" w:rsidRPr="002F664B" w:rsidTr="001F7CFB">
        <w:trPr>
          <w:trHeight w:val="743"/>
        </w:trPr>
        <w:tc>
          <w:tcPr>
            <w:tcW w:w="7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Pr="00711E45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1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Статья 5.6 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 в предоставлении проезда пассажиру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отношении муниципальных перевозок, осуществляемых на территориях муниципального образования)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F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отдела строительства, архитектуры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F7CFB" w:rsidRPr="002F664B" w:rsidRDefault="001F7CFB" w:rsidP="00FA3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строительства, 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F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 Исполнительного комитета Новошешминского муниципального района </w:t>
            </w:r>
            <w:r w:rsidRPr="002F66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Республики Татарстан</w:t>
            </w:r>
          </w:p>
        </w:tc>
      </w:tr>
    </w:tbl>
    <w:p w:rsidR="002F664B" w:rsidRPr="002F664B" w:rsidRDefault="002F664B" w:rsidP="001F7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664B" w:rsidRPr="002F664B" w:rsidSect="000B54E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35" w:rsidRDefault="00505D35" w:rsidP="00FA76BC">
      <w:pPr>
        <w:spacing w:after="0" w:line="240" w:lineRule="auto"/>
      </w:pPr>
      <w:r>
        <w:separator/>
      </w:r>
    </w:p>
  </w:endnote>
  <w:endnote w:type="continuationSeparator" w:id="0">
    <w:p w:rsidR="00505D35" w:rsidRDefault="00505D35" w:rsidP="00FA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35" w:rsidRDefault="00505D35" w:rsidP="00FA76BC">
      <w:pPr>
        <w:spacing w:after="0" w:line="240" w:lineRule="auto"/>
      </w:pPr>
      <w:r>
        <w:separator/>
      </w:r>
    </w:p>
  </w:footnote>
  <w:footnote w:type="continuationSeparator" w:id="0">
    <w:p w:rsidR="00505D35" w:rsidRDefault="00505D35" w:rsidP="00FA7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554"/>
    <w:multiLevelType w:val="hybridMultilevel"/>
    <w:tmpl w:val="FB60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6435D"/>
    <w:multiLevelType w:val="hybridMultilevel"/>
    <w:tmpl w:val="7C96F63A"/>
    <w:lvl w:ilvl="0" w:tplc="9D2E5C46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B68496C6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" w15:restartNumberingAfterBreak="0">
    <w:nsid w:val="0B7C40EF"/>
    <w:multiLevelType w:val="singleLevel"/>
    <w:tmpl w:val="AF8E8CCE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D0068A"/>
    <w:multiLevelType w:val="hybridMultilevel"/>
    <w:tmpl w:val="397A4A4C"/>
    <w:lvl w:ilvl="0" w:tplc="1A50D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464DDF"/>
    <w:multiLevelType w:val="hybridMultilevel"/>
    <w:tmpl w:val="EB16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D410D9"/>
    <w:multiLevelType w:val="hybridMultilevel"/>
    <w:tmpl w:val="C3228054"/>
    <w:lvl w:ilvl="0" w:tplc="984C29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A3EF0"/>
    <w:multiLevelType w:val="hybridMultilevel"/>
    <w:tmpl w:val="9012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4CC5"/>
    <w:multiLevelType w:val="hybridMultilevel"/>
    <w:tmpl w:val="11E608FE"/>
    <w:lvl w:ilvl="0" w:tplc="CB309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EB183D"/>
    <w:multiLevelType w:val="multilevel"/>
    <w:tmpl w:val="980228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992DEA"/>
    <w:multiLevelType w:val="multilevel"/>
    <w:tmpl w:val="AB08E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1" w15:restartNumberingAfterBreak="0">
    <w:nsid w:val="239F468D"/>
    <w:multiLevelType w:val="hybridMultilevel"/>
    <w:tmpl w:val="FCFCD208"/>
    <w:lvl w:ilvl="0" w:tplc="C2B2A680">
      <w:start w:val="1"/>
      <w:numFmt w:val="decimal"/>
      <w:lvlText w:val="%1."/>
      <w:lvlJc w:val="left"/>
      <w:pPr>
        <w:ind w:left="1467" w:hanging="90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973F01"/>
    <w:multiLevelType w:val="hybridMultilevel"/>
    <w:tmpl w:val="24A0695E"/>
    <w:lvl w:ilvl="0" w:tplc="4808E2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38E14784"/>
    <w:multiLevelType w:val="multilevel"/>
    <w:tmpl w:val="C26A1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39DD1B5F"/>
    <w:multiLevelType w:val="hybridMultilevel"/>
    <w:tmpl w:val="5AFE5C6A"/>
    <w:lvl w:ilvl="0" w:tplc="01A2EC72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558DA"/>
    <w:multiLevelType w:val="multilevel"/>
    <w:tmpl w:val="EEF25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595CA7"/>
    <w:multiLevelType w:val="hybridMultilevel"/>
    <w:tmpl w:val="8F22B210"/>
    <w:lvl w:ilvl="0" w:tplc="E010671E">
      <w:start w:val="5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7" w15:restartNumberingAfterBreak="0">
    <w:nsid w:val="64BB1EAC"/>
    <w:multiLevelType w:val="hybridMultilevel"/>
    <w:tmpl w:val="6414B66C"/>
    <w:lvl w:ilvl="0" w:tplc="E5C8B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E008E1"/>
    <w:multiLevelType w:val="hybridMultilevel"/>
    <w:tmpl w:val="9E9A0352"/>
    <w:lvl w:ilvl="0" w:tplc="DD9A05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37"/>
        </w:tabs>
        <w:ind w:left="3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57"/>
        </w:tabs>
        <w:ind w:left="4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77"/>
        </w:tabs>
        <w:ind w:left="4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97"/>
        </w:tabs>
        <w:ind w:left="5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17"/>
        </w:tabs>
        <w:ind w:left="6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37"/>
        </w:tabs>
        <w:ind w:left="7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57"/>
        </w:tabs>
        <w:ind w:left="7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77"/>
        </w:tabs>
        <w:ind w:left="8477" w:hanging="180"/>
      </w:pPr>
    </w:lvl>
  </w:abstractNum>
  <w:abstractNum w:abstractNumId="19" w15:restartNumberingAfterBreak="0">
    <w:nsid w:val="6A64401C"/>
    <w:multiLevelType w:val="hybridMultilevel"/>
    <w:tmpl w:val="C4D0ED1E"/>
    <w:lvl w:ilvl="0" w:tplc="4524F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2578E"/>
    <w:multiLevelType w:val="hybridMultilevel"/>
    <w:tmpl w:val="7AB2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233289"/>
    <w:multiLevelType w:val="hybridMultilevel"/>
    <w:tmpl w:val="5830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11AC4"/>
    <w:multiLevelType w:val="multilevel"/>
    <w:tmpl w:val="EC5290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A5787"/>
    <w:multiLevelType w:val="hybridMultilevel"/>
    <w:tmpl w:val="CDA6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23C57"/>
    <w:multiLevelType w:val="hybridMultilevel"/>
    <w:tmpl w:val="56DE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6"/>
  </w:num>
  <w:num w:numId="10">
    <w:abstractNumId w:val="7"/>
  </w:num>
  <w:num w:numId="11">
    <w:abstractNumId w:val="13"/>
  </w:num>
  <w:num w:numId="12">
    <w:abstractNumId w:val="3"/>
  </w:num>
  <w:num w:numId="13">
    <w:abstractNumId w:val="9"/>
  </w:num>
  <w:num w:numId="14">
    <w:abstractNumId w:val="2"/>
  </w:num>
  <w:num w:numId="15">
    <w:abstractNumId w:val="1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4"/>
  </w:num>
  <w:num w:numId="23">
    <w:abstractNumId w:val="12"/>
  </w:num>
  <w:num w:numId="24">
    <w:abstractNumId w:val="23"/>
  </w:num>
  <w:num w:numId="25">
    <w:abstractNumId w:val="1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C"/>
    <w:rsid w:val="000110A2"/>
    <w:rsid w:val="00011AD0"/>
    <w:rsid w:val="00012D76"/>
    <w:rsid w:val="00020E71"/>
    <w:rsid w:val="000312ED"/>
    <w:rsid w:val="00046575"/>
    <w:rsid w:val="00061A58"/>
    <w:rsid w:val="00091A45"/>
    <w:rsid w:val="00097588"/>
    <w:rsid w:val="000B54E3"/>
    <w:rsid w:val="000B54FA"/>
    <w:rsid w:val="000C3E08"/>
    <w:rsid w:val="000E0036"/>
    <w:rsid w:val="000E3C70"/>
    <w:rsid w:val="000F1504"/>
    <w:rsid w:val="000F3A51"/>
    <w:rsid w:val="000F46D7"/>
    <w:rsid w:val="000F5EC7"/>
    <w:rsid w:val="000F6897"/>
    <w:rsid w:val="00103B17"/>
    <w:rsid w:val="0012687E"/>
    <w:rsid w:val="00150B92"/>
    <w:rsid w:val="00175FAC"/>
    <w:rsid w:val="001A0634"/>
    <w:rsid w:val="001B4E80"/>
    <w:rsid w:val="001B533C"/>
    <w:rsid w:val="001C1E72"/>
    <w:rsid w:val="001C2577"/>
    <w:rsid w:val="001E0771"/>
    <w:rsid w:val="001E0EB6"/>
    <w:rsid w:val="001E1269"/>
    <w:rsid w:val="001F425D"/>
    <w:rsid w:val="001F6E5B"/>
    <w:rsid w:val="001F7AC9"/>
    <w:rsid w:val="001F7CFB"/>
    <w:rsid w:val="00206481"/>
    <w:rsid w:val="0021006C"/>
    <w:rsid w:val="0021310B"/>
    <w:rsid w:val="00213784"/>
    <w:rsid w:val="002419FA"/>
    <w:rsid w:val="00243F2D"/>
    <w:rsid w:val="002568AE"/>
    <w:rsid w:val="00293634"/>
    <w:rsid w:val="0029715A"/>
    <w:rsid w:val="002A0B5A"/>
    <w:rsid w:val="002A67F2"/>
    <w:rsid w:val="002B6252"/>
    <w:rsid w:val="002C6684"/>
    <w:rsid w:val="002D102B"/>
    <w:rsid w:val="002D2F6F"/>
    <w:rsid w:val="002D5840"/>
    <w:rsid w:val="002E0C27"/>
    <w:rsid w:val="002E23DF"/>
    <w:rsid w:val="002F2EDA"/>
    <w:rsid w:val="002F664B"/>
    <w:rsid w:val="00313BBD"/>
    <w:rsid w:val="00316821"/>
    <w:rsid w:val="003433B3"/>
    <w:rsid w:val="0037329B"/>
    <w:rsid w:val="00375EAC"/>
    <w:rsid w:val="0038486D"/>
    <w:rsid w:val="00392CA8"/>
    <w:rsid w:val="003B4457"/>
    <w:rsid w:val="003D3F7A"/>
    <w:rsid w:val="003D5F0C"/>
    <w:rsid w:val="003E16D4"/>
    <w:rsid w:val="003E747F"/>
    <w:rsid w:val="003F4E4A"/>
    <w:rsid w:val="004017E3"/>
    <w:rsid w:val="00415FB2"/>
    <w:rsid w:val="004505B3"/>
    <w:rsid w:val="00451DFF"/>
    <w:rsid w:val="0046603C"/>
    <w:rsid w:val="004660DC"/>
    <w:rsid w:val="004721B1"/>
    <w:rsid w:val="004729DD"/>
    <w:rsid w:val="00473D23"/>
    <w:rsid w:val="00480BE2"/>
    <w:rsid w:val="00484EA6"/>
    <w:rsid w:val="004A0913"/>
    <w:rsid w:val="004C5C40"/>
    <w:rsid w:val="004C5F48"/>
    <w:rsid w:val="004D4260"/>
    <w:rsid w:val="004E0D8E"/>
    <w:rsid w:val="004F18CF"/>
    <w:rsid w:val="00505D35"/>
    <w:rsid w:val="005203DA"/>
    <w:rsid w:val="005229C8"/>
    <w:rsid w:val="00525879"/>
    <w:rsid w:val="0052744E"/>
    <w:rsid w:val="00556BD4"/>
    <w:rsid w:val="0057654B"/>
    <w:rsid w:val="005950CC"/>
    <w:rsid w:val="005A6BEA"/>
    <w:rsid w:val="005B3962"/>
    <w:rsid w:val="005B5C76"/>
    <w:rsid w:val="005B63B8"/>
    <w:rsid w:val="005C3DFE"/>
    <w:rsid w:val="005E4F08"/>
    <w:rsid w:val="005E699B"/>
    <w:rsid w:val="005F7DE7"/>
    <w:rsid w:val="00604A00"/>
    <w:rsid w:val="00631DE0"/>
    <w:rsid w:val="00633F9D"/>
    <w:rsid w:val="00644DE1"/>
    <w:rsid w:val="0065351A"/>
    <w:rsid w:val="006543DB"/>
    <w:rsid w:val="0065748A"/>
    <w:rsid w:val="00660492"/>
    <w:rsid w:val="00673B08"/>
    <w:rsid w:val="00683C1E"/>
    <w:rsid w:val="00687B18"/>
    <w:rsid w:val="0069078D"/>
    <w:rsid w:val="00693B89"/>
    <w:rsid w:val="00694F44"/>
    <w:rsid w:val="006A320E"/>
    <w:rsid w:val="006B2449"/>
    <w:rsid w:val="006C2EE8"/>
    <w:rsid w:val="006D491D"/>
    <w:rsid w:val="006D64C9"/>
    <w:rsid w:val="006D79AF"/>
    <w:rsid w:val="006D7D01"/>
    <w:rsid w:val="006F2A1D"/>
    <w:rsid w:val="00704362"/>
    <w:rsid w:val="00704EA0"/>
    <w:rsid w:val="00711E45"/>
    <w:rsid w:val="007142A7"/>
    <w:rsid w:val="0071469B"/>
    <w:rsid w:val="007254E9"/>
    <w:rsid w:val="00771E79"/>
    <w:rsid w:val="0077476D"/>
    <w:rsid w:val="007770E9"/>
    <w:rsid w:val="00777E52"/>
    <w:rsid w:val="00780F5C"/>
    <w:rsid w:val="00785076"/>
    <w:rsid w:val="00787419"/>
    <w:rsid w:val="007A03B3"/>
    <w:rsid w:val="007A7D90"/>
    <w:rsid w:val="007B0E66"/>
    <w:rsid w:val="007B5947"/>
    <w:rsid w:val="007D0C26"/>
    <w:rsid w:val="007F4B83"/>
    <w:rsid w:val="008038B3"/>
    <w:rsid w:val="00803918"/>
    <w:rsid w:val="00806378"/>
    <w:rsid w:val="008067BC"/>
    <w:rsid w:val="00815DC5"/>
    <w:rsid w:val="008203BA"/>
    <w:rsid w:val="008333F9"/>
    <w:rsid w:val="00834B9E"/>
    <w:rsid w:val="00836EDB"/>
    <w:rsid w:val="00850F85"/>
    <w:rsid w:val="00851057"/>
    <w:rsid w:val="00865187"/>
    <w:rsid w:val="00870790"/>
    <w:rsid w:val="00870DC0"/>
    <w:rsid w:val="00880660"/>
    <w:rsid w:val="00880842"/>
    <w:rsid w:val="008921CA"/>
    <w:rsid w:val="00892C6C"/>
    <w:rsid w:val="00894BE6"/>
    <w:rsid w:val="00894FFD"/>
    <w:rsid w:val="00896F94"/>
    <w:rsid w:val="008A1612"/>
    <w:rsid w:val="008A3A0C"/>
    <w:rsid w:val="008B02F3"/>
    <w:rsid w:val="008B2D66"/>
    <w:rsid w:val="008B52E0"/>
    <w:rsid w:val="008C2272"/>
    <w:rsid w:val="008C2CF2"/>
    <w:rsid w:val="008D16BB"/>
    <w:rsid w:val="00901DD4"/>
    <w:rsid w:val="00930080"/>
    <w:rsid w:val="0095047B"/>
    <w:rsid w:val="009509CD"/>
    <w:rsid w:val="009528C5"/>
    <w:rsid w:val="00953632"/>
    <w:rsid w:val="0096504B"/>
    <w:rsid w:val="0097416D"/>
    <w:rsid w:val="00982CE9"/>
    <w:rsid w:val="009959A8"/>
    <w:rsid w:val="009B5A6A"/>
    <w:rsid w:val="009C78D9"/>
    <w:rsid w:val="009D201F"/>
    <w:rsid w:val="009D5EBA"/>
    <w:rsid w:val="009E74B4"/>
    <w:rsid w:val="00A001AB"/>
    <w:rsid w:val="00A235F4"/>
    <w:rsid w:val="00A34653"/>
    <w:rsid w:val="00A3592F"/>
    <w:rsid w:val="00A36F6F"/>
    <w:rsid w:val="00A4032A"/>
    <w:rsid w:val="00A55066"/>
    <w:rsid w:val="00A5568E"/>
    <w:rsid w:val="00A77B7C"/>
    <w:rsid w:val="00A8054E"/>
    <w:rsid w:val="00AA53B3"/>
    <w:rsid w:val="00AC2F5F"/>
    <w:rsid w:val="00AE7BA5"/>
    <w:rsid w:val="00AF177C"/>
    <w:rsid w:val="00B05999"/>
    <w:rsid w:val="00B164C9"/>
    <w:rsid w:val="00B26891"/>
    <w:rsid w:val="00B310E6"/>
    <w:rsid w:val="00B349A1"/>
    <w:rsid w:val="00B469F1"/>
    <w:rsid w:val="00B60A1A"/>
    <w:rsid w:val="00B63DAC"/>
    <w:rsid w:val="00B66422"/>
    <w:rsid w:val="00B75092"/>
    <w:rsid w:val="00B80FB5"/>
    <w:rsid w:val="00BA0126"/>
    <w:rsid w:val="00BB295A"/>
    <w:rsid w:val="00BC0CD2"/>
    <w:rsid w:val="00BE6DC0"/>
    <w:rsid w:val="00BE6EE8"/>
    <w:rsid w:val="00C014DE"/>
    <w:rsid w:val="00C26326"/>
    <w:rsid w:val="00C26D00"/>
    <w:rsid w:val="00C312AA"/>
    <w:rsid w:val="00C43643"/>
    <w:rsid w:val="00C44E15"/>
    <w:rsid w:val="00C474B0"/>
    <w:rsid w:val="00C75E21"/>
    <w:rsid w:val="00C82CD1"/>
    <w:rsid w:val="00CA249B"/>
    <w:rsid w:val="00CA6DCF"/>
    <w:rsid w:val="00CB2E38"/>
    <w:rsid w:val="00CC373F"/>
    <w:rsid w:val="00CC42B5"/>
    <w:rsid w:val="00CD60CE"/>
    <w:rsid w:val="00CE3D25"/>
    <w:rsid w:val="00CE414D"/>
    <w:rsid w:val="00D115C5"/>
    <w:rsid w:val="00D15A1A"/>
    <w:rsid w:val="00D15F2B"/>
    <w:rsid w:val="00D24F83"/>
    <w:rsid w:val="00D274BF"/>
    <w:rsid w:val="00D27A12"/>
    <w:rsid w:val="00D35D3D"/>
    <w:rsid w:val="00D43266"/>
    <w:rsid w:val="00D631C0"/>
    <w:rsid w:val="00D677B2"/>
    <w:rsid w:val="00D771D6"/>
    <w:rsid w:val="00DA0F01"/>
    <w:rsid w:val="00DA13B7"/>
    <w:rsid w:val="00DC6569"/>
    <w:rsid w:val="00DD2380"/>
    <w:rsid w:val="00DD3302"/>
    <w:rsid w:val="00DD40BE"/>
    <w:rsid w:val="00DD6F6A"/>
    <w:rsid w:val="00DE05CB"/>
    <w:rsid w:val="00DE160D"/>
    <w:rsid w:val="00DE7D65"/>
    <w:rsid w:val="00E028FC"/>
    <w:rsid w:val="00E315F8"/>
    <w:rsid w:val="00E42369"/>
    <w:rsid w:val="00E6532F"/>
    <w:rsid w:val="00E71163"/>
    <w:rsid w:val="00E72ED3"/>
    <w:rsid w:val="00EB7537"/>
    <w:rsid w:val="00EC1187"/>
    <w:rsid w:val="00EF10DB"/>
    <w:rsid w:val="00EF2431"/>
    <w:rsid w:val="00EF3100"/>
    <w:rsid w:val="00EF64F0"/>
    <w:rsid w:val="00F00D0A"/>
    <w:rsid w:val="00F011CB"/>
    <w:rsid w:val="00F05EEC"/>
    <w:rsid w:val="00F06725"/>
    <w:rsid w:val="00F160AC"/>
    <w:rsid w:val="00F16637"/>
    <w:rsid w:val="00F2129B"/>
    <w:rsid w:val="00F33D6B"/>
    <w:rsid w:val="00F35ACC"/>
    <w:rsid w:val="00F60D41"/>
    <w:rsid w:val="00F74231"/>
    <w:rsid w:val="00F75A85"/>
    <w:rsid w:val="00FA76BC"/>
    <w:rsid w:val="00FB51E1"/>
    <w:rsid w:val="00FB6EF7"/>
    <w:rsid w:val="00FC24DC"/>
    <w:rsid w:val="00FC67AB"/>
    <w:rsid w:val="00FD54BE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0CE7"/>
  <w15:chartTrackingRefBased/>
  <w15:docId w15:val="{7A5234F8-E560-4829-871F-58D9825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6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65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29DD"/>
    <w:rPr>
      <w:color w:val="0563C1" w:themeColor="hyperlink"/>
      <w:u w:val="single"/>
    </w:rPr>
  </w:style>
  <w:style w:type="character" w:customStyle="1" w:styleId="FontStyle12">
    <w:name w:val="Font Style12"/>
    <w:rsid w:val="005B63B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5B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0C26"/>
    <w:pPr>
      <w:widowControl w:val="0"/>
      <w:autoSpaceDE w:val="0"/>
      <w:autoSpaceDN w:val="0"/>
      <w:adjustRightInd w:val="0"/>
      <w:spacing w:after="0" w:line="26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5F0C"/>
    <w:pPr>
      <w:ind w:left="720"/>
      <w:contextualSpacing/>
    </w:pPr>
  </w:style>
  <w:style w:type="paragraph" w:styleId="a6">
    <w:name w:val="Subtitle"/>
    <w:basedOn w:val="a"/>
    <w:link w:val="a7"/>
    <w:qFormat/>
    <w:rsid w:val="00C014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0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1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0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5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066"/>
  </w:style>
  <w:style w:type="character" w:customStyle="1" w:styleId="10">
    <w:name w:val="Заголовок 1 Знак"/>
    <w:basedOn w:val="a0"/>
    <w:link w:val="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46575"/>
    <w:pPr>
      <w:spacing w:after="0" w:line="240" w:lineRule="auto"/>
      <w:ind w:left="364" w:hanging="3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657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a">
    <w:name w:val="Body Text"/>
    <w:basedOn w:val="a"/>
    <w:link w:val="ab"/>
    <w:uiPriority w:val="99"/>
    <w:semiHidden/>
    <w:unhideWhenUsed/>
    <w:rsid w:val="000465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46575"/>
  </w:style>
  <w:style w:type="character" w:customStyle="1" w:styleId="20">
    <w:name w:val="Заголовок 2 Знак"/>
    <w:basedOn w:val="a0"/>
    <w:link w:val="2"/>
    <w:uiPriority w:val="9"/>
    <w:semiHidden/>
    <w:rsid w:val="00046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6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65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c">
    <w:name w:val="Balloon Text"/>
    <w:basedOn w:val="a"/>
    <w:link w:val="ad"/>
    <w:uiPriority w:val="99"/>
    <w:semiHidden/>
    <w:unhideWhenUsed/>
    <w:rsid w:val="00D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160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A7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FA76B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A76BC"/>
  </w:style>
  <w:style w:type="paragraph" w:customStyle="1" w:styleId="af0">
    <w:name w:val="Стиль"/>
    <w:rsid w:val="00FA7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A76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A76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A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FA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FA76BC"/>
    <w:rPr>
      <w:vertAlign w:val="superscript"/>
    </w:rPr>
  </w:style>
  <w:style w:type="paragraph" w:styleId="af4">
    <w:name w:val="TOC Heading"/>
    <w:basedOn w:val="1"/>
    <w:next w:val="a"/>
    <w:uiPriority w:val="39"/>
    <w:unhideWhenUsed/>
    <w:qFormat/>
    <w:rsid w:val="002D2F6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a"/>
    <w:rsid w:val="00091A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osheshminsk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5D26-3FB2-4C61-9595-3F37F074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</dc:creator>
  <cp:keywords/>
  <dc:description/>
  <cp:lastModifiedBy>UpravDel</cp:lastModifiedBy>
  <cp:revision>2</cp:revision>
  <cp:lastPrinted>2022-01-11T06:17:00Z</cp:lastPrinted>
  <dcterms:created xsi:type="dcterms:W3CDTF">2023-02-13T11:40:00Z</dcterms:created>
  <dcterms:modified xsi:type="dcterms:W3CDTF">2023-02-13T11:40:00Z</dcterms:modified>
</cp:coreProperties>
</file>